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C03" w:rsidRPr="000D5A85" w:rsidRDefault="00862C03" w:rsidP="00862C03">
      <w:pPr>
        <w:pStyle w:val="NoSpacing"/>
        <w:spacing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>«____» ______________ 20</w:t>
      </w:r>
      <w:r w:rsidR="00B66FD6"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թ.</w:t>
      </w:r>
    </w:p>
    <w:p w:rsidR="00862C03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 xml:space="preserve">No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="00B745E7" w:rsidRPr="00B745E7">
        <w:rPr>
          <w:rFonts w:ascii="GHEA Grapalat" w:hAnsi="GHEA Grapalat" w:cs="Sylfaen"/>
          <w:i/>
          <w:sz w:val="20"/>
          <w:szCs w:val="24"/>
        </w:rPr>
        <w:t>_______________________</w:t>
      </w:r>
    </w:p>
    <w:p w:rsidR="00534BCA" w:rsidRDefault="00534BCA" w:rsidP="00534BCA">
      <w:pPr>
        <w:spacing w:line="276" w:lineRule="auto"/>
        <w:rPr>
          <w:rFonts w:ascii="GHEA Grapalat" w:eastAsia="Calibri" w:hAnsi="GHEA Grapalat" w:cs="Sylfaen"/>
          <w:i/>
          <w:sz w:val="20"/>
        </w:rPr>
      </w:pPr>
    </w:p>
    <w:p w:rsidR="00534BCA" w:rsidRDefault="00534BCA" w:rsidP="00534BCA">
      <w:pPr>
        <w:spacing w:line="276" w:lineRule="auto"/>
        <w:ind w:left="4248" w:firstLine="708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/>
          <w:b/>
          <w:sz w:val="26"/>
          <w:szCs w:val="26"/>
          <w:lang w:val="hy-AM"/>
        </w:rPr>
        <w:t>«ԻՎԵՆԹ ՍԻԹԻ» ՍՊԸ-ի տնօրեն</w:t>
      </w:r>
      <w:r w:rsidRPr="00534BCA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hy-AM"/>
        </w:rPr>
        <w:t xml:space="preserve">        </w:t>
      </w:r>
    </w:p>
    <w:p w:rsidR="006E738C" w:rsidRPr="003255DA" w:rsidRDefault="00534BCA" w:rsidP="00534BCA">
      <w:pPr>
        <w:spacing w:line="276" w:lineRule="auto"/>
        <w:ind w:left="4956"/>
        <w:rPr>
          <w:rFonts w:ascii="GHEA Grapalat" w:hAnsi="GHEA Grapalat" w:cs="Sylfaen"/>
          <w:lang w:val="hy-AM"/>
        </w:rPr>
      </w:pPr>
      <w:r w:rsidRPr="00534BCA">
        <w:rPr>
          <w:rFonts w:ascii="GHEA Grapalat" w:hAnsi="GHEA Grapalat"/>
          <w:b/>
          <w:sz w:val="26"/>
          <w:szCs w:val="26"/>
          <w:lang w:val="hy-AM"/>
        </w:rPr>
        <w:t>Ա</w:t>
      </w:r>
      <w:r w:rsidRPr="00534BCA">
        <w:rPr>
          <w:rFonts w:ascii="Cambria Math" w:hAnsi="Cambria Math" w:cs="Cambria Math"/>
          <w:b/>
          <w:sz w:val="26"/>
          <w:szCs w:val="26"/>
          <w:lang w:val="hy-AM"/>
        </w:rPr>
        <w:t xml:space="preserve"> </w:t>
      </w:r>
      <w:r w:rsidRPr="00534BCA">
        <w:rPr>
          <w:rFonts w:ascii="GHEA Grapalat" w:hAnsi="GHEA Grapalat" w:cs="GHEA Grapalat"/>
          <w:b/>
          <w:sz w:val="26"/>
          <w:szCs w:val="26"/>
          <w:lang w:val="hy-AM"/>
        </w:rPr>
        <w:t>Ղազարյանին</w:t>
      </w:r>
    </w:p>
    <w:p w:rsidR="00534BCA" w:rsidRDefault="00534BCA" w:rsidP="00534BCA">
      <w:pPr>
        <w:spacing w:line="276" w:lineRule="auto"/>
        <w:ind w:left="2124" w:firstLine="708"/>
        <w:jc w:val="center"/>
        <w:rPr>
          <w:rFonts w:ascii="GHEA Grapalat" w:hAnsi="GHEA Grapalat" w:cs="Sylfaen"/>
          <w:lang w:val="hy-AM"/>
        </w:rPr>
      </w:pPr>
      <w:r>
        <w:rPr>
          <w:rFonts w:ascii="GHEA Grapalat" w:hAnsi="GHEA Grapalat" w:cs="Sylfaen"/>
          <w:lang w:val="hy-AM"/>
        </w:rPr>
        <w:t xml:space="preserve">                       </w:t>
      </w:r>
      <w:r w:rsidRPr="00534BCA">
        <w:rPr>
          <w:rFonts w:ascii="GHEA Grapalat" w:hAnsi="GHEA Grapalat" w:cs="Sylfaen"/>
          <w:lang w:val="hy-AM"/>
        </w:rPr>
        <w:t>ՀՀ Արագածոտնի մ</w:t>
      </w:r>
      <w:r>
        <w:rPr>
          <w:rFonts w:ascii="GHEA Grapalat" w:hAnsi="GHEA Grapalat" w:cs="Sylfaen"/>
          <w:lang w:val="hy-AM"/>
        </w:rPr>
        <w:t>արզ,</w:t>
      </w:r>
      <w:r w:rsidRPr="00534BCA">
        <w:rPr>
          <w:rFonts w:ascii="GHEA Grapalat" w:hAnsi="GHEA Grapalat" w:cs="Sylfaen"/>
          <w:lang w:val="hy-AM"/>
        </w:rPr>
        <w:t xml:space="preserve"> Աշնակ,</w:t>
      </w:r>
      <w:r>
        <w:rPr>
          <w:rFonts w:ascii="GHEA Grapalat" w:hAnsi="GHEA Grapalat" w:cs="Sylfaen"/>
          <w:lang w:val="hy-AM"/>
        </w:rPr>
        <w:t xml:space="preserve"> </w:t>
      </w:r>
      <w:r w:rsidRPr="00534BCA">
        <w:rPr>
          <w:rFonts w:ascii="GHEA Grapalat" w:hAnsi="GHEA Grapalat" w:cs="Sylfaen"/>
          <w:lang w:val="hy-AM"/>
        </w:rPr>
        <w:t>Վրեժ</w:t>
      </w:r>
    </w:p>
    <w:p w:rsidR="00534BCA" w:rsidRDefault="00534BCA" w:rsidP="00534BCA">
      <w:pPr>
        <w:spacing w:line="276" w:lineRule="auto"/>
        <w:ind w:left="2124" w:firstLine="708"/>
        <w:jc w:val="center"/>
        <w:rPr>
          <w:rFonts w:ascii="GHEA Grapalat" w:hAnsi="GHEA Grapalat" w:cs="Sylfaen"/>
          <w:lang w:val="hy-AM"/>
        </w:rPr>
      </w:pPr>
      <w:r w:rsidRPr="00534BCA"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hy-AM"/>
        </w:rPr>
        <w:t xml:space="preserve">                          </w:t>
      </w:r>
      <w:r w:rsidRPr="00534BCA">
        <w:rPr>
          <w:rFonts w:ascii="GHEA Grapalat" w:hAnsi="GHEA Grapalat" w:cs="Sylfaen"/>
          <w:lang w:val="hy-AM"/>
        </w:rPr>
        <w:t xml:space="preserve">Իսրայելյան փ./տ/42 </w:t>
      </w:r>
      <w:r>
        <w:rPr>
          <w:rFonts w:ascii="GHEA Grapalat" w:hAnsi="GHEA Grapalat" w:cs="Sylfaen"/>
          <w:lang w:val="hy-AM"/>
        </w:rPr>
        <w:t xml:space="preserve">հեռ․ </w:t>
      </w:r>
      <w:r w:rsidRPr="00534BCA">
        <w:rPr>
          <w:rFonts w:ascii="GHEA Grapalat" w:hAnsi="GHEA Grapalat" w:cs="Sylfaen"/>
          <w:lang w:val="hy-AM"/>
        </w:rPr>
        <w:t>(099)-90-53-35</w:t>
      </w:r>
    </w:p>
    <w:p w:rsidR="003255DA" w:rsidRDefault="00534BCA" w:rsidP="00534BCA">
      <w:pPr>
        <w:spacing w:line="276" w:lineRule="auto"/>
        <w:ind w:left="2124" w:firstLine="708"/>
        <w:jc w:val="center"/>
        <w:rPr>
          <w:lang w:val="hy-AM"/>
        </w:rPr>
      </w:pPr>
      <w:r>
        <w:rPr>
          <w:rFonts w:ascii="GHEA Grapalat" w:hAnsi="GHEA Grapalat" w:cs="Sylfaen"/>
          <w:lang w:val="hy-AM"/>
        </w:rPr>
        <w:t xml:space="preserve">     </w:t>
      </w:r>
      <w:r w:rsidR="001C53B9" w:rsidRPr="003255DA">
        <w:rPr>
          <w:rFonts w:ascii="GHEA Grapalat" w:hAnsi="GHEA Grapalat" w:cs="Sylfaen"/>
          <w:lang w:val="hy-AM"/>
        </w:rPr>
        <w:t>Է</w:t>
      </w:r>
      <w:r w:rsidR="006E738C" w:rsidRPr="003255DA">
        <w:rPr>
          <w:rFonts w:ascii="GHEA Grapalat" w:hAnsi="GHEA Grapalat" w:cs="Sylfaen"/>
          <w:lang w:val="hy-AM"/>
        </w:rPr>
        <w:t>լ</w:t>
      </w:r>
      <w:r w:rsidR="001C53B9">
        <w:rPr>
          <w:rFonts w:ascii="Cambria Math" w:hAnsi="Cambria Math" w:cs="Sylfaen"/>
          <w:lang w:val="hy-AM"/>
        </w:rPr>
        <w:t>․</w:t>
      </w:r>
      <w:r w:rsidR="006E738C" w:rsidRPr="003255DA">
        <w:rPr>
          <w:rFonts w:ascii="GHEA Grapalat" w:hAnsi="GHEA Grapalat" w:cs="Sylfaen"/>
          <w:lang w:val="hy-AM"/>
        </w:rPr>
        <w:t xml:space="preserve"> հասցե՝ </w:t>
      </w:r>
      <w:hyperlink r:id="rId6" w:history="1">
        <w:r w:rsidRPr="005626F6">
          <w:rPr>
            <w:rStyle w:val="Hyperlink"/>
            <w:lang w:val="hy-AM"/>
          </w:rPr>
          <w:t>ivent-city@mail.ru</w:t>
        </w:r>
      </w:hyperlink>
    </w:p>
    <w:p w:rsidR="00534BCA" w:rsidRPr="00534BCA" w:rsidRDefault="00534BCA" w:rsidP="00534BCA">
      <w:pPr>
        <w:spacing w:line="276" w:lineRule="auto"/>
        <w:ind w:left="2124" w:firstLine="708"/>
        <w:jc w:val="center"/>
        <w:rPr>
          <w:rFonts w:ascii="GHEA Grapalat" w:hAnsi="GHEA Grapalat" w:cs="Sylfaen"/>
          <w:lang w:val="hy-AM"/>
        </w:rPr>
      </w:pPr>
    </w:p>
    <w:p w:rsidR="00730A62" w:rsidRDefault="003255DA" w:rsidP="003255DA">
      <w:pPr>
        <w:spacing w:line="360" w:lineRule="auto"/>
        <w:ind w:firstLine="708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 xml:space="preserve">       </w:t>
      </w:r>
      <w:r w:rsidR="00C25979" w:rsidRPr="003255DA">
        <w:rPr>
          <w:rFonts w:ascii="GHEA Grapalat" w:hAnsi="GHEA Grapalat" w:cs="GHEA Grapalat"/>
          <w:lang w:val="hy-AM"/>
        </w:rPr>
        <w:t>Հարգելի</w:t>
      </w:r>
      <w:r w:rsidR="00C25979" w:rsidRPr="00C25979">
        <w:rPr>
          <w:rFonts w:ascii="GHEA Grapalat" w:hAnsi="GHEA Grapalat" w:cs="GHEA Grapalat"/>
          <w:lang w:val="af-ZA"/>
        </w:rPr>
        <w:t xml:space="preserve"> </w:t>
      </w:r>
      <w:r w:rsidR="00EA5953">
        <w:rPr>
          <w:rFonts w:ascii="GHEA Grapalat" w:hAnsi="GHEA Grapalat" w:cs="GHEA Grapalat"/>
          <w:lang w:val="hy-AM"/>
        </w:rPr>
        <w:t xml:space="preserve">պարոն </w:t>
      </w:r>
      <w:r w:rsidR="00534BCA" w:rsidRPr="00534BCA">
        <w:rPr>
          <w:rFonts w:ascii="GHEA Grapalat" w:hAnsi="GHEA Grapalat" w:cs="GHEA Grapalat"/>
          <w:lang w:val="hy-AM"/>
        </w:rPr>
        <w:t>Ղազարյան</w:t>
      </w:r>
      <w:r w:rsidR="00EA5953">
        <w:rPr>
          <w:rFonts w:ascii="GHEA Grapalat" w:hAnsi="GHEA Grapalat" w:cs="GHEA Grapalat"/>
          <w:lang w:val="hy-AM"/>
        </w:rPr>
        <w:t>,</w:t>
      </w:r>
    </w:p>
    <w:p w:rsidR="00534BCA" w:rsidRPr="00534BCA" w:rsidRDefault="00534BCA" w:rsidP="00534BCA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 w:rsidRPr="00534BCA">
        <w:rPr>
          <w:rFonts w:ascii="GHEA Grapalat" w:hAnsi="GHEA Grapalat" w:cs="GHEA Grapalat"/>
          <w:lang w:val="hy-AM"/>
        </w:rPr>
        <w:t xml:space="preserve">Հայտնում եմ Ձեզ, որ 2020 թվականի նոյեմբերի 16-ին ՀՀ պետական եկամուտների կոմիտեի </w:t>
      </w:r>
      <w:r w:rsidR="001C53B9" w:rsidRPr="001C53B9">
        <w:rPr>
          <w:rFonts w:ascii="GHEA Grapalat" w:hAnsi="GHEA Grapalat" w:cs="GHEA Grapalat"/>
          <w:lang w:val="hy-AM"/>
        </w:rPr>
        <w:t>(</w:t>
      </w:r>
      <w:r w:rsidR="001C53B9">
        <w:rPr>
          <w:rFonts w:ascii="GHEA Grapalat" w:hAnsi="GHEA Grapalat" w:cs="GHEA Grapalat"/>
          <w:lang w:val="hy-AM"/>
        </w:rPr>
        <w:t>այսուհետ Պատվիրատու</w:t>
      </w:r>
      <w:r w:rsidR="001C53B9" w:rsidRPr="001C53B9">
        <w:rPr>
          <w:rFonts w:ascii="GHEA Grapalat" w:hAnsi="GHEA Grapalat" w:cs="GHEA Grapalat"/>
          <w:lang w:val="hy-AM"/>
        </w:rPr>
        <w:t>)</w:t>
      </w:r>
      <w:r w:rsidR="001C53B9">
        <w:rPr>
          <w:rFonts w:ascii="GHEA Grapalat" w:hAnsi="GHEA Grapalat" w:cs="GHEA Grapalat"/>
          <w:lang w:val="hy-AM"/>
        </w:rPr>
        <w:t xml:space="preserve"> </w:t>
      </w:r>
      <w:r w:rsidRPr="00534BCA">
        <w:rPr>
          <w:rFonts w:ascii="GHEA Grapalat" w:hAnsi="GHEA Grapalat" w:cs="GHEA Grapalat"/>
          <w:lang w:val="hy-AM"/>
        </w:rPr>
        <w:t xml:space="preserve">և «Իվենթ սիթի» ՍՊԸ-ի </w:t>
      </w:r>
      <w:r w:rsidR="001C53B9" w:rsidRPr="001C53B9">
        <w:rPr>
          <w:rFonts w:ascii="GHEA Grapalat" w:hAnsi="GHEA Grapalat" w:cs="GHEA Grapalat"/>
          <w:lang w:val="hy-AM"/>
        </w:rPr>
        <w:t>(</w:t>
      </w:r>
      <w:r w:rsidR="001C53B9">
        <w:rPr>
          <w:rFonts w:ascii="GHEA Grapalat" w:hAnsi="GHEA Grapalat" w:cs="GHEA Grapalat"/>
          <w:lang w:val="hy-AM"/>
        </w:rPr>
        <w:t>այսուհետ Կատարող</w:t>
      </w:r>
      <w:r w:rsidR="001C53B9" w:rsidRPr="001C53B9">
        <w:rPr>
          <w:rFonts w:ascii="GHEA Grapalat" w:hAnsi="GHEA Grapalat" w:cs="GHEA Grapalat"/>
          <w:lang w:val="hy-AM"/>
        </w:rPr>
        <w:t>)</w:t>
      </w:r>
      <w:r w:rsidR="001C53B9">
        <w:rPr>
          <w:rFonts w:ascii="GHEA Grapalat" w:hAnsi="GHEA Grapalat" w:cs="GHEA Grapalat"/>
          <w:lang w:val="hy-AM"/>
        </w:rPr>
        <w:t xml:space="preserve"> </w:t>
      </w:r>
      <w:r w:rsidRPr="00534BCA">
        <w:rPr>
          <w:rFonts w:ascii="GHEA Grapalat" w:hAnsi="GHEA Grapalat" w:cs="GHEA Grapalat"/>
          <w:lang w:val="hy-AM"/>
        </w:rPr>
        <w:t>միջև կնքվել է ՀՀ ՊԵԿ-ԳՀԾՁԲ-2020/10 ծածկագրով գեներատորների վերանորոգման և պահպանման ծառայությունների մատուցման պայմանագիր</w:t>
      </w:r>
      <w:r w:rsidR="001C53B9">
        <w:rPr>
          <w:rFonts w:ascii="GHEA Grapalat" w:hAnsi="GHEA Grapalat" w:cs="GHEA Grapalat"/>
          <w:lang w:val="hy-AM"/>
        </w:rPr>
        <w:t xml:space="preserve"> </w:t>
      </w:r>
      <w:r w:rsidR="001C53B9" w:rsidRPr="001C53B9">
        <w:rPr>
          <w:rFonts w:ascii="GHEA Grapalat" w:hAnsi="GHEA Grapalat" w:cs="GHEA Grapalat"/>
          <w:lang w:val="hy-AM"/>
        </w:rPr>
        <w:t>(</w:t>
      </w:r>
      <w:r w:rsidR="001C53B9">
        <w:rPr>
          <w:rFonts w:ascii="GHEA Grapalat" w:hAnsi="GHEA Grapalat" w:cs="GHEA Grapalat"/>
          <w:lang w:val="hy-AM"/>
        </w:rPr>
        <w:t>այսուհետ Պայմանագիր</w:t>
      </w:r>
      <w:r w:rsidR="001C53B9" w:rsidRPr="001C53B9">
        <w:rPr>
          <w:rFonts w:ascii="GHEA Grapalat" w:hAnsi="GHEA Grapalat" w:cs="GHEA Grapalat"/>
          <w:lang w:val="hy-AM"/>
        </w:rPr>
        <w:t>)</w:t>
      </w:r>
      <w:r w:rsidRPr="00534BCA">
        <w:rPr>
          <w:rFonts w:ascii="GHEA Grapalat" w:hAnsi="GHEA Grapalat" w:cs="GHEA Grapalat"/>
          <w:lang w:val="hy-AM"/>
        </w:rPr>
        <w:t xml:space="preserve">, որի շրջանակներում </w:t>
      </w:r>
      <w:r w:rsidR="001C53B9" w:rsidRPr="001C53B9">
        <w:rPr>
          <w:rFonts w:ascii="GHEA Grapalat" w:hAnsi="GHEA Grapalat" w:cs="GHEA Grapalat"/>
          <w:lang w:val="hy-AM"/>
        </w:rPr>
        <w:t>Կատարող</w:t>
      </w:r>
      <w:r w:rsidRPr="00534BCA">
        <w:rPr>
          <w:rFonts w:ascii="GHEA Grapalat" w:hAnsi="GHEA Grapalat" w:cs="GHEA Grapalat"/>
          <w:lang w:val="hy-AM"/>
        </w:rPr>
        <w:t xml:space="preserve">ը պետք է մատուցեր </w:t>
      </w:r>
      <w:r w:rsidR="001C53B9" w:rsidRPr="00534BCA">
        <w:rPr>
          <w:rFonts w:ascii="GHEA Grapalat" w:hAnsi="GHEA Grapalat" w:cs="GHEA Grapalat"/>
          <w:lang w:val="hy-AM"/>
        </w:rPr>
        <w:t>Պ</w:t>
      </w:r>
      <w:r w:rsidRPr="00534BCA">
        <w:rPr>
          <w:rFonts w:ascii="GHEA Grapalat" w:hAnsi="GHEA Grapalat" w:cs="GHEA Grapalat"/>
          <w:lang w:val="hy-AM"/>
        </w:rPr>
        <w:t xml:space="preserve">այմանագրի թիվ 1 հավելվածով սահմանված ծառայությունները՝ ըստ </w:t>
      </w:r>
      <w:r w:rsidR="001C53B9" w:rsidRPr="00534BCA">
        <w:rPr>
          <w:rFonts w:ascii="GHEA Grapalat" w:hAnsi="GHEA Grapalat" w:cs="GHEA Grapalat"/>
          <w:lang w:val="hy-AM"/>
        </w:rPr>
        <w:t>Պ</w:t>
      </w:r>
      <w:r w:rsidRPr="00534BCA">
        <w:rPr>
          <w:rFonts w:ascii="GHEA Grapalat" w:hAnsi="GHEA Grapalat" w:cs="GHEA Grapalat"/>
          <w:lang w:val="hy-AM"/>
        </w:rPr>
        <w:t xml:space="preserve">ատվիրատուի պահանջի, բայց ոչ ուշ քան մինչև 2020 թվականի դեկտեմբերի 25-ը։ Սակայն, </w:t>
      </w:r>
      <w:r w:rsidR="001C53B9" w:rsidRPr="001C53B9">
        <w:rPr>
          <w:rFonts w:ascii="GHEA Grapalat" w:hAnsi="GHEA Grapalat" w:cs="GHEA Grapalat"/>
          <w:lang w:val="hy-AM"/>
        </w:rPr>
        <w:t>Կատարող</w:t>
      </w:r>
      <w:r w:rsidRPr="00534BCA">
        <w:rPr>
          <w:rFonts w:ascii="GHEA Grapalat" w:hAnsi="GHEA Grapalat" w:cs="GHEA Grapalat"/>
          <w:lang w:val="hy-AM"/>
        </w:rPr>
        <w:t xml:space="preserve">ը չի մատուցել  ըստ </w:t>
      </w:r>
      <w:r w:rsidR="001C53B9" w:rsidRPr="00534BCA">
        <w:rPr>
          <w:rFonts w:ascii="GHEA Grapalat" w:hAnsi="GHEA Grapalat" w:cs="GHEA Grapalat"/>
          <w:lang w:val="hy-AM"/>
        </w:rPr>
        <w:t>Պ</w:t>
      </w:r>
      <w:r w:rsidRPr="00534BCA">
        <w:rPr>
          <w:rFonts w:ascii="GHEA Grapalat" w:hAnsi="GHEA Grapalat" w:cs="GHEA Grapalat"/>
          <w:lang w:val="hy-AM"/>
        </w:rPr>
        <w:t xml:space="preserve">ատվիրատուի պահանջի ներկայացված՝ տեխնիկական բնութագրին համապատասխան ծառայությունները, իսկ մատուցած ծառայությունները եղել են ոչ ամբողջական, ոչ նպատակային, ինչի հետևանքով չի ապահովվել սարքավորումների անխափան աշխատանքը, որն էլ պատճառ է հանդիսացել սարքավորումների պարբերաբար խափանումների: Մասնավորապես՝ Տեղեկատվական տեխնոլոգիաների վարչության շենքում խափանվել է «Genelec GFW 160-T5-IVECO» մակնիշի գեներատորը, Արևելյան մաքսատուն-վաչության ք. Վանաձորի վարչական շենքի «Stamford-Parkins» մակնիշի գեներատորի վերանորոգման աշխատանքները կատարվել են մասնակի՝ չի փոխարինվել գեներատորի համապատասխան ջերմային ցուցիչը, ինչի հետևանքով գեներատորը աշխատում է խափանումներով, Արևելյան մաքսատուն-վարչության Գոգավանի մաքսային կետ-բաժնում «SPT/Genelec/IVECO GFW </w:t>
      </w:r>
      <w:r w:rsidRPr="00534BCA">
        <w:rPr>
          <w:rFonts w:ascii="GHEA Grapalat" w:hAnsi="GHEA Grapalat" w:cs="GHEA Grapalat"/>
          <w:lang w:val="hy-AM"/>
        </w:rPr>
        <w:lastRenderedPageBreak/>
        <w:t>160TE» մակնիշի գեներատորի զննության արդյուքում պարզվել է, որ խափանված է գեներատորի նախատաքացուցիչը, սակայն չի փոխարինվել, ինչի արդյունքում, ելնելով եղանակային պայմաններից, գերենատորը փաստացի չի աշխատում: Միաժամանակ հայտնում եմ, որ իրականացվել է գերերատորների յուղի ամբողջական փոխարինում, սակայն որոշ վայրերում չեն փոխարինվել յուղի զտիչները:</w:t>
      </w:r>
    </w:p>
    <w:p w:rsidR="00534BCA" w:rsidRPr="00534BCA" w:rsidRDefault="00534BCA" w:rsidP="00534BCA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 w:rsidRPr="00534BCA">
        <w:rPr>
          <w:rFonts w:ascii="GHEA Grapalat" w:hAnsi="GHEA Grapalat" w:cs="GHEA Grapalat"/>
          <w:lang w:val="hy-AM"/>
        </w:rPr>
        <w:t xml:space="preserve">Հաշվի առնելով, որ պայմանագրի պահանջները կատարվել են թերի կամ հիմնականում չեն կատարվել, ինչպես նաև </w:t>
      </w:r>
      <w:r w:rsidR="001C53B9" w:rsidRPr="001C53B9">
        <w:rPr>
          <w:rFonts w:ascii="GHEA Grapalat" w:hAnsi="GHEA Grapalat" w:cs="GHEA Grapalat"/>
          <w:lang w:val="hy-AM"/>
        </w:rPr>
        <w:t>Կատարող</w:t>
      </w:r>
      <w:r w:rsidRPr="00534BCA">
        <w:rPr>
          <w:rFonts w:ascii="GHEA Grapalat" w:hAnsi="GHEA Grapalat" w:cs="GHEA Grapalat"/>
          <w:lang w:val="hy-AM"/>
        </w:rPr>
        <w:t xml:space="preserve">ի կողմից հանձնման-ընդունման ակտ 1-ով ներկայացված՝ մատուցված ծառայությունների քանակի և փաստացի կատարված աշխատանքների անհամապատասխանությունը՝ հայտը նախագծած ներկայացուցիչը 2020 թվականի դեկտեմբերի 30-ին </w:t>
      </w:r>
      <w:r w:rsidR="001C53B9" w:rsidRPr="001C53B9">
        <w:rPr>
          <w:rFonts w:ascii="GHEA Grapalat" w:hAnsi="GHEA Grapalat" w:cs="GHEA Grapalat"/>
          <w:lang w:val="hy-AM"/>
        </w:rPr>
        <w:t>Կատարող</w:t>
      </w:r>
      <w:r w:rsidRPr="00534BCA">
        <w:rPr>
          <w:rFonts w:ascii="GHEA Grapalat" w:hAnsi="GHEA Grapalat" w:cs="GHEA Grapalat"/>
          <w:lang w:val="hy-AM"/>
        </w:rPr>
        <w:t>ի կողմից էլեկտրոնային (ARMEPS) համակարգի միջոցով ներկայացված հանձնման-ընդունման արձանագրությանը տվել է բացասական եզրակացություն։</w:t>
      </w:r>
    </w:p>
    <w:p w:rsidR="00534BCA" w:rsidRDefault="00177059" w:rsidP="00534BCA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 w:rsidRPr="00177059">
        <w:rPr>
          <w:rFonts w:ascii="GHEA Grapalat" w:hAnsi="GHEA Grapalat" w:cs="GHEA Grapalat"/>
          <w:lang w:val="hy-AM"/>
        </w:rPr>
        <w:t>Հաշվի առնելով վերոգրյալը և հիմք ընդունելով Պայմանագրի</w:t>
      </w:r>
      <w:r w:rsidR="00534BCA" w:rsidRPr="00534BCA">
        <w:rPr>
          <w:rFonts w:ascii="GHEA Grapalat" w:hAnsi="GHEA Grapalat" w:cs="GHEA Grapalat"/>
          <w:lang w:val="hy-AM"/>
        </w:rPr>
        <w:t xml:space="preserve"> 2</w:t>
      </w:r>
      <w:r w:rsidR="00534BCA" w:rsidRPr="001C53B9">
        <w:rPr>
          <w:rFonts w:ascii="Cambria Math" w:hAnsi="Cambria Math" w:cs="Cambria Math"/>
          <w:lang w:val="hy-AM"/>
        </w:rPr>
        <w:t>․</w:t>
      </w:r>
      <w:r w:rsidR="00534BCA" w:rsidRPr="00534BCA">
        <w:rPr>
          <w:rFonts w:ascii="GHEA Grapalat" w:hAnsi="GHEA Grapalat" w:cs="GHEA Grapalat"/>
          <w:lang w:val="hy-AM"/>
        </w:rPr>
        <w:t>1 կետի 2.1.3 ենթակետի  ա) կետը</w:t>
      </w:r>
      <w:r w:rsidRPr="001C53B9">
        <w:rPr>
          <w:rFonts w:ascii="GHEA Grapalat" w:hAnsi="GHEA Grapalat" w:cs="GHEA Grapalat"/>
          <w:lang w:val="hy-AM"/>
        </w:rPr>
        <w:t xml:space="preserve"> </w:t>
      </w:r>
      <w:r w:rsidR="001C53B9">
        <w:rPr>
          <w:rFonts w:ascii="GHEA Grapalat" w:hAnsi="GHEA Grapalat" w:cs="GHEA Grapalat"/>
          <w:lang w:val="hy-AM"/>
        </w:rPr>
        <w:t>Պատվիրատուն</w:t>
      </w:r>
      <w:r w:rsidRPr="00177059">
        <w:rPr>
          <w:rFonts w:ascii="GHEA Grapalat" w:hAnsi="GHEA Grapalat" w:cs="GHEA Grapalat"/>
          <w:lang w:val="hy-AM"/>
        </w:rPr>
        <w:t xml:space="preserve"> ստիպված է 202</w:t>
      </w:r>
      <w:r>
        <w:rPr>
          <w:rFonts w:ascii="GHEA Grapalat" w:hAnsi="GHEA Grapalat" w:cs="GHEA Grapalat"/>
          <w:lang w:val="hy-AM"/>
        </w:rPr>
        <w:t>1</w:t>
      </w:r>
      <w:r w:rsidRPr="00177059">
        <w:rPr>
          <w:rFonts w:ascii="GHEA Grapalat" w:hAnsi="GHEA Grapalat" w:cs="GHEA Grapalat"/>
          <w:lang w:val="hy-AM"/>
        </w:rPr>
        <w:t>թ</w:t>
      </w:r>
      <w:r w:rsidRPr="001C53B9">
        <w:rPr>
          <w:rFonts w:ascii="Cambria Math" w:hAnsi="Cambria Math" w:cs="Cambria Math"/>
          <w:lang w:val="hy-AM"/>
        </w:rPr>
        <w:t>․</w:t>
      </w:r>
      <w:r w:rsidRPr="00177059">
        <w:rPr>
          <w:rFonts w:ascii="GHEA Grapalat" w:hAnsi="GHEA Grapalat" w:cs="GHEA Grapalat"/>
          <w:lang w:val="hy-AM"/>
        </w:rPr>
        <w:t xml:space="preserve"> </w:t>
      </w:r>
      <w:r w:rsidRPr="001C53B9">
        <w:rPr>
          <w:rFonts w:ascii="GHEA Grapalat" w:hAnsi="GHEA Grapalat" w:cs="GHEA Grapalat"/>
          <w:lang w:val="hy-AM"/>
        </w:rPr>
        <w:t>հունվարի 2</w:t>
      </w:r>
      <w:r w:rsidR="009C231E" w:rsidRPr="001C53B9">
        <w:rPr>
          <w:rFonts w:ascii="GHEA Grapalat" w:hAnsi="GHEA Grapalat" w:cs="GHEA Grapalat"/>
          <w:lang w:val="hy-AM"/>
        </w:rPr>
        <w:t>2</w:t>
      </w:r>
      <w:r w:rsidRPr="001C53B9">
        <w:rPr>
          <w:rFonts w:ascii="GHEA Grapalat" w:hAnsi="GHEA Grapalat" w:cs="GHEA Grapalat"/>
          <w:lang w:val="hy-AM"/>
        </w:rPr>
        <w:t>-ից</w:t>
      </w:r>
      <w:r w:rsidRPr="00177059">
        <w:rPr>
          <w:rFonts w:ascii="GHEA Grapalat" w:hAnsi="GHEA Grapalat" w:cs="GHEA Grapalat"/>
          <w:lang w:val="hy-AM"/>
        </w:rPr>
        <w:t xml:space="preserve"> Պայմանագիրը միակողմանիորեն լուծել։</w:t>
      </w:r>
    </w:p>
    <w:p w:rsidR="00742CA4" w:rsidRPr="001C53B9" w:rsidRDefault="003255DA" w:rsidP="001C53B9">
      <w:pPr>
        <w:tabs>
          <w:tab w:val="left" w:pos="1134"/>
        </w:tabs>
        <w:spacing w:line="360" w:lineRule="auto"/>
        <w:ind w:firstLine="720"/>
        <w:jc w:val="both"/>
        <w:rPr>
          <w:rFonts w:ascii="GHEA Grapalat" w:hAnsi="GHEA Grapalat" w:cs="GHEA Grapalat"/>
          <w:lang w:val="hy-AM"/>
        </w:rPr>
      </w:pPr>
      <w:r w:rsidRPr="001C53B9">
        <w:rPr>
          <w:rFonts w:ascii="GHEA Grapalat" w:hAnsi="GHEA Grapalat" w:cs="GHEA Grapalat"/>
          <w:lang w:val="hy-AM"/>
        </w:rPr>
        <w:t xml:space="preserve">Միաժամանակ հայտնում ենք, որ </w:t>
      </w:r>
      <w:r w:rsidR="001C53B9" w:rsidRPr="001C53B9">
        <w:rPr>
          <w:rFonts w:ascii="GHEA Grapalat" w:hAnsi="GHEA Grapalat" w:cs="GHEA Grapalat"/>
          <w:lang w:val="hy-AM"/>
        </w:rPr>
        <w:t>Կատարող</w:t>
      </w:r>
      <w:r w:rsidRPr="001C53B9">
        <w:rPr>
          <w:rFonts w:ascii="GHEA Grapalat" w:hAnsi="GHEA Grapalat" w:cs="GHEA Grapalat"/>
          <w:lang w:val="hy-AM"/>
        </w:rPr>
        <w:t xml:space="preserve">ից կգանձվի </w:t>
      </w:r>
      <w:r w:rsidR="004F7C2D" w:rsidRPr="001C53B9">
        <w:rPr>
          <w:rFonts w:ascii="GHEA Grapalat" w:hAnsi="GHEA Grapalat" w:cs="GHEA Grapalat"/>
          <w:lang w:val="hy-AM"/>
        </w:rPr>
        <w:t xml:space="preserve">որակավորման ապահովում 2 700 000 ՀՀ դրամ, </w:t>
      </w:r>
      <w:r w:rsidRPr="001C53B9">
        <w:rPr>
          <w:rFonts w:ascii="GHEA Grapalat" w:hAnsi="GHEA Grapalat" w:cs="GHEA Grapalat"/>
          <w:lang w:val="hy-AM"/>
        </w:rPr>
        <w:t xml:space="preserve">պայմանագրի կատարման ապահովում </w:t>
      </w:r>
      <w:r w:rsidR="004F7C2D" w:rsidRPr="001C53B9">
        <w:rPr>
          <w:rFonts w:ascii="GHEA Grapalat" w:hAnsi="GHEA Grapalat" w:cs="GHEA Grapalat"/>
          <w:lang w:val="hy-AM"/>
        </w:rPr>
        <w:t>270000</w:t>
      </w:r>
      <w:r w:rsidR="0001778C" w:rsidRPr="001C53B9">
        <w:rPr>
          <w:rFonts w:ascii="GHEA Grapalat" w:hAnsi="GHEA Grapalat" w:cs="GHEA Grapalat"/>
          <w:lang w:val="hy-AM"/>
        </w:rPr>
        <w:t xml:space="preserve"> </w:t>
      </w:r>
      <w:r w:rsidR="004F7C2D" w:rsidRPr="001C53B9">
        <w:rPr>
          <w:rFonts w:ascii="GHEA Grapalat" w:hAnsi="GHEA Grapalat" w:cs="GHEA Grapalat"/>
          <w:lang w:val="hy-AM"/>
        </w:rPr>
        <w:t>ՀՀ դրամ և տուգանք 13 500</w:t>
      </w:r>
      <w:r w:rsidR="0001778C" w:rsidRPr="001C53B9">
        <w:rPr>
          <w:rFonts w:ascii="GHEA Grapalat" w:hAnsi="GHEA Grapalat" w:cs="GHEA Grapalat"/>
          <w:lang w:val="hy-AM"/>
        </w:rPr>
        <w:t xml:space="preserve"> ՀՀ դրամ</w:t>
      </w:r>
      <w:r w:rsidR="00742CA4" w:rsidRPr="001C53B9">
        <w:rPr>
          <w:rFonts w:ascii="GHEA Grapalat" w:hAnsi="GHEA Grapalat" w:cs="GHEA Grapalat"/>
          <w:lang w:val="hy-AM"/>
        </w:rPr>
        <w:t>:</w:t>
      </w:r>
    </w:p>
    <w:p w:rsidR="00C25979" w:rsidRDefault="00C25979" w:rsidP="00435BB4">
      <w:pPr>
        <w:keepNext/>
        <w:spacing w:line="360" w:lineRule="auto"/>
        <w:ind w:left="-142"/>
        <w:jc w:val="both"/>
        <w:outlineLvl w:val="1"/>
        <w:rPr>
          <w:rFonts w:ascii="GHEA Grapalat" w:hAnsi="GHEA Grapalat"/>
          <w:lang w:val="af-ZA"/>
        </w:rPr>
      </w:pPr>
      <w:r w:rsidRPr="00C25979">
        <w:rPr>
          <w:rFonts w:ascii="GHEA Grapalat" w:eastAsia="Calibri" w:hAnsi="GHEA Grapalat" w:cs="Sylfaen"/>
          <w:lang w:val="af-ZA"/>
        </w:rPr>
        <w:t xml:space="preserve"> </w:t>
      </w:r>
      <w:r w:rsidR="00E320F3">
        <w:rPr>
          <w:rFonts w:ascii="GHEA Grapalat" w:eastAsia="Calibri" w:hAnsi="GHEA Grapalat" w:cs="Sylfaen"/>
          <w:lang w:val="af-ZA"/>
        </w:rPr>
        <w:tab/>
      </w:r>
      <w:r w:rsidR="0001778C">
        <w:rPr>
          <w:rFonts w:ascii="GHEA Grapalat" w:eastAsia="Calibri" w:hAnsi="GHEA Grapalat" w:cs="Sylfaen"/>
          <w:lang w:val="af-ZA"/>
        </w:rPr>
        <w:tab/>
      </w:r>
      <w:r w:rsidRPr="00C25979">
        <w:rPr>
          <w:rFonts w:ascii="GHEA Grapalat" w:eastAsia="Calibri" w:hAnsi="GHEA Grapalat" w:cs="Sylfaen"/>
          <w:lang w:val="af-ZA"/>
        </w:rPr>
        <w:tab/>
      </w:r>
      <w:r w:rsidRPr="00C25979">
        <w:rPr>
          <w:rFonts w:ascii="GHEA Grapalat" w:hAnsi="GHEA Grapalat"/>
          <w:lang w:val="af-ZA"/>
        </w:rPr>
        <w:t xml:space="preserve">  </w:t>
      </w:r>
    </w:p>
    <w:p w:rsidR="00EA5953" w:rsidRDefault="00EA5953" w:rsidP="00435BB4">
      <w:pPr>
        <w:keepNext/>
        <w:spacing w:line="360" w:lineRule="auto"/>
        <w:ind w:left="-142"/>
        <w:jc w:val="both"/>
        <w:outlineLvl w:val="1"/>
        <w:rPr>
          <w:rFonts w:ascii="GHEA Grapalat" w:hAnsi="GHEA Grapalat"/>
          <w:lang w:val="af-ZA"/>
        </w:rPr>
      </w:pPr>
    </w:p>
    <w:p w:rsidR="00EA5953" w:rsidRPr="00435BB4" w:rsidRDefault="00EA5953" w:rsidP="00435BB4">
      <w:pPr>
        <w:keepNext/>
        <w:spacing w:line="360" w:lineRule="auto"/>
        <w:ind w:left="-142"/>
        <w:jc w:val="both"/>
        <w:outlineLvl w:val="1"/>
        <w:rPr>
          <w:rFonts w:ascii="GHEA Grapalat" w:eastAsia="Calibri" w:hAnsi="GHEA Grapalat" w:cs="Sylfaen"/>
          <w:lang w:val="af-ZA"/>
        </w:rPr>
      </w:pPr>
    </w:p>
    <w:p w:rsidR="00E320F3" w:rsidRDefault="00C25979" w:rsidP="00C25979">
      <w:pPr>
        <w:rPr>
          <w:rFonts w:ascii="GHEA Grapalat" w:hAnsi="GHEA Grapalat"/>
          <w:lang w:val="af-ZA"/>
        </w:rPr>
      </w:pPr>
      <w:r w:rsidRPr="00C25979">
        <w:rPr>
          <w:rFonts w:ascii="GHEA Grapalat" w:hAnsi="GHEA Grapalat"/>
          <w:lang w:val="af-ZA"/>
        </w:rPr>
        <w:t xml:space="preserve"> </w:t>
      </w:r>
      <w:r w:rsidRPr="00C25979">
        <w:rPr>
          <w:rFonts w:ascii="GHEA Grapalat" w:hAnsi="GHEA Grapalat"/>
        </w:rPr>
        <w:t>ՀԱՐԳԱՆՔՈՎ՝</w:t>
      </w:r>
      <w:r w:rsidR="00435BB4">
        <w:rPr>
          <w:rFonts w:ascii="GHEA Grapalat" w:hAnsi="GHEA Grapalat"/>
          <w:lang w:val="af-ZA"/>
        </w:rPr>
        <w:t xml:space="preserve"> </w:t>
      </w:r>
    </w:p>
    <w:p w:rsidR="00C25979" w:rsidRPr="00A25260" w:rsidRDefault="00A25260" w:rsidP="00A2526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ՊԱՇՏՈՆԱԿԱՏԱՐ </w:t>
      </w:r>
      <w:r>
        <w:rPr>
          <w:rFonts w:ascii="GHEA Grapalat" w:hAnsi="GHEA Grapalat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9087F46D-DD18-4485-BC0C-58E0876B51B5}" provid="{00000000-0000-0000-0000-000000000000}" issignatureline="t"/>
          </v:shape>
        </w:pict>
      </w:r>
      <w:bookmarkStart w:id="0" w:name="_GoBack"/>
      <w:bookmarkEnd w:id="0"/>
      <w:r>
        <w:rPr>
          <w:rFonts w:ascii="GHEA Grapalat" w:hAnsi="GHEA Grapalat"/>
          <w:lang w:val="hy-AM"/>
        </w:rPr>
        <w:t>ԱՐՏԱԿ ՄԱՆԳԱՍԱՐՅԱՆ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7C4647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 xml:space="preserve">Կատ.` </w:t>
      </w:r>
      <w:r w:rsidR="007C4647" w:rsidRPr="007C4647">
        <w:rPr>
          <w:rFonts w:ascii="GHEA Grapalat" w:hAnsi="GHEA Grapalat" w:cs="Sylfaen"/>
          <w:sz w:val="16"/>
          <w:szCs w:val="16"/>
          <w:lang w:val="af-ZA"/>
        </w:rPr>
        <w:t>Ս</w:t>
      </w:r>
      <w:r w:rsidR="007C4647" w:rsidRPr="007C4647">
        <w:rPr>
          <w:rFonts w:ascii="Cambria Math" w:hAnsi="Cambria Math" w:cs="Cambria Math"/>
          <w:sz w:val="16"/>
          <w:szCs w:val="16"/>
          <w:lang w:val="af-ZA"/>
        </w:rPr>
        <w:t>․</w:t>
      </w:r>
      <w:r w:rsidR="007C4647" w:rsidRPr="007C4647">
        <w:rPr>
          <w:rFonts w:ascii="GHEA Grapalat" w:hAnsi="GHEA Grapalat" w:cs="GHEA Grapalat"/>
          <w:sz w:val="16"/>
          <w:szCs w:val="16"/>
          <w:lang w:val="af-ZA"/>
        </w:rPr>
        <w:t>Հարությունյան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Գնումների համակարգման բաժին</w:t>
      </w:r>
    </w:p>
    <w:p w:rsidR="0008526A" w:rsidRPr="00742CA4" w:rsidRDefault="00C25979" w:rsidP="00742CA4">
      <w:pPr>
        <w:rPr>
          <w:rFonts w:ascii="GHEA Grapalat" w:hAnsi="GHEA Grapalat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Հեռ.` 060-544</w:t>
      </w:r>
      <w:r w:rsidRPr="00C25979">
        <w:rPr>
          <w:rFonts w:ascii="GHEA Grapalat" w:hAnsi="GHEA Grapalat" w:cs="Courier New"/>
          <w:sz w:val="16"/>
          <w:szCs w:val="16"/>
          <w:lang w:val="af-ZA"/>
        </w:rPr>
        <w:t>-</w:t>
      </w:r>
      <w:r w:rsidRPr="00C25979">
        <w:rPr>
          <w:rFonts w:ascii="GHEA Grapalat" w:hAnsi="GHEA Grapalat" w:cs="Sylfaen"/>
          <w:sz w:val="16"/>
          <w:szCs w:val="16"/>
          <w:lang w:val="af-ZA"/>
        </w:rPr>
        <w:t>70</w:t>
      </w:r>
      <w:r w:rsidR="000A46D7">
        <w:rPr>
          <w:rFonts w:ascii="GHEA Grapalat" w:hAnsi="GHEA Grapalat" w:cs="Sylfaen"/>
          <w:sz w:val="16"/>
          <w:szCs w:val="16"/>
          <w:lang w:val="af-ZA"/>
        </w:rPr>
        <w:t>2</w:t>
      </w: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08526A" w:rsidP="0008526A">
      <w:pPr>
        <w:rPr>
          <w:rFonts w:ascii="GHEA Grapalat" w:hAnsi="GHEA Grapalat"/>
          <w:szCs w:val="16"/>
        </w:rPr>
      </w:pPr>
    </w:p>
    <w:p w:rsidR="0008526A" w:rsidRPr="0008526A" w:rsidRDefault="00442A9C" w:rsidP="00442A9C">
      <w:pPr>
        <w:tabs>
          <w:tab w:val="left" w:pos="1050"/>
        </w:tabs>
        <w:rPr>
          <w:rFonts w:ascii="GHEA Grapalat" w:hAnsi="GHEA Grapalat"/>
          <w:szCs w:val="16"/>
        </w:rPr>
      </w:pPr>
      <w:r>
        <w:rPr>
          <w:rFonts w:ascii="GHEA Grapalat" w:hAnsi="GHEA Grapalat"/>
          <w:szCs w:val="16"/>
        </w:rPr>
        <w:tab/>
      </w:r>
    </w:p>
    <w:sectPr w:rsidR="0008526A" w:rsidRPr="0008526A" w:rsidSect="00442A9C">
      <w:footerReference w:type="default" r:id="rId8"/>
      <w:headerReference w:type="first" r:id="rId9"/>
      <w:footerReference w:type="first" r:id="rId10"/>
      <w:pgSz w:w="11906" w:h="16838" w:code="9"/>
      <w:pgMar w:top="851" w:right="851" w:bottom="1134" w:left="1418" w:header="426" w:footer="5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B26" w:rsidRDefault="00CF3B26" w:rsidP="008125CF">
      <w:r>
        <w:separator/>
      </w:r>
    </w:p>
  </w:endnote>
  <w:endnote w:type="continuationSeparator" w:id="0">
    <w:p w:rsidR="00CF3B26" w:rsidRDefault="00CF3B26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9C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1" name="Picture 1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A48" w:rsidRPr="00AE2527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3" name="Picture 3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B26" w:rsidRDefault="00CF3B26" w:rsidP="008125CF">
      <w:r>
        <w:separator/>
      </w:r>
    </w:p>
  </w:footnote>
  <w:footnote w:type="continuationSeparator" w:id="0">
    <w:p w:rsidR="00CF3B26" w:rsidRDefault="00CF3B26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3B648C" w:rsidP="001C7E30">
          <w:pPr>
            <w:spacing w:after="320"/>
            <w:ind w:left="-108"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143000" cy="1092200"/>
                <wp:effectExtent l="0" t="0" r="0" b="0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0F6C9D" w:rsidRPr="008824F8" w:rsidRDefault="005442AA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ՀԱՅԱՍՏԱՆԻ ՀԱՆՐԱՊԵՏՈՒԹՅԱ</w:t>
          </w:r>
          <w:r w:rsidR="000F6C9D"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Ն </w:t>
          </w:r>
        </w:p>
        <w:p w:rsidR="000F6C9D" w:rsidRPr="008824F8" w:rsidRDefault="000F6C9D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 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0F6C9D" w:rsidRPr="008824F8" w:rsidRDefault="005D0E7A" w:rsidP="000F6C9D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>ԳԼԽԱՎՈՐ ՔԱՐՏՈՒՂԱՐ</w:t>
          </w:r>
        </w:p>
        <w:p w:rsidR="00D66A48" w:rsidRPr="00D66A48" w:rsidRDefault="00D66A48" w:rsidP="00D66A48"/>
      </w:tc>
    </w:tr>
  </w:tbl>
  <w:p w:rsidR="00D66A48" w:rsidRDefault="00D66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1778C"/>
    <w:rsid w:val="000358E3"/>
    <w:rsid w:val="00075AAD"/>
    <w:rsid w:val="0008526A"/>
    <w:rsid w:val="00085B64"/>
    <w:rsid w:val="00091720"/>
    <w:rsid w:val="000A46D7"/>
    <w:rsid w:val="000C38E0"/>
    <w:rsid w:val="000D5A85"/>
    <w:rsid w:val="000F6C9D"/>
    <w:rsid w:val="00111F4E"/>
    <w:rsid w:val="00126CD2"/>
    <w:rsid w:val="00177059"/>
    <w:rsid w:val="00181463"/>
    <w:rsid w:val="001B4135"/>
    <w:rsid w:val="001C4F91"/>
    <w:rsid w:val="001C53B9"/>
    <w:rsid w:val="001C7E30"/>
    <w:rsid w:val="001E02E5"/>
    <w:rsid w:val="001E342A"/>
    <w:rsid w:val="00210CD2"/>
    <w:rsid w:val="00240393"/>
    <w:rsid w:val="002A0000"/>
    <w:rsid w:val="002A486B"/>
    <w:rsid w:val="003255DA"/>
    <w:rsid w:val="003433D9"/>
    <w:rsid w:val="00360DD4"/>
    <w:rsid w:val="00362032"/>
    <w:rsid w:val="003736C4"/>
    <w:rsid w:val="003775BE"/>
    <w:rsid w:val="00392456"/>
    <w:rsid w:val="003B648C"/>
    <w:rsid w:val="003D6664"/>
    <w:rsid w:val="003E3866"/>
    <w:rsid w:val="00422E53"/>
    <w:rsid w:val="004255B0"/>
    <w:rsid w:val="00435BB4"/>
    <w:rsid w:val="00442A9C"/>
    <w:rsid w:val="00480D16"/>
    <w:rsid w:val="004B6D2D"/>
    <w:rsid w:val="004C46BA"/>
    <w:rsid w:val="004D4948"/>
    <w:rsid w:val="004F7C2D"/>
    <w:rsid w:val="0052477F"/>
    <w:rsid w:val="00534BCA"/>
    <w:rsid w:val="00541689"/>
    <w:rsid w:val="005442AA"/>
    <w:rsid w:val="00567CA5"/>
    <w:rsid w:val="005A471B"/>
    <w:rsid w:val="005A4FDF"/>
    <w:rsid w:val="005D0E7A"/>
    <w:rsid w:val="005F3A09"/>
    <w:rsid w:val="00627E70"/>
    <w:rsid w:val="00660529"/>
    <w:rsid w:val="006B3310"/>
    <w:rsid w:val="006E738C"/>
    <w:rsid w:val="00704445"/>
    <w:rsid w:val="00730A62"/>
    <w:rsid w:val="00742CA4"/>
    <w:rsid w:val="007C4647"/>
    <w:rsid w:val="007D6C39"/>
    <w:rsid w:val="007F0A22"/>
    <w:rsid w:val="008125CF"/>
    <w:rsid w:val="008128A6"/>
    <w:rsid w:val="008227B9"/>
    <w:rsid w:val="00862C03"/>
    <w:rsid w:val="008648B7"/>
    <w:rsid w:val="008662C7"/>
    <w:rsid w:val="008824F8"/>
    <w:rsid w:val="008A580E"/>
    <w:rsid w:val="008C2FC2"/>
    <w:rsid w:val="008E3F0F"/>
    <w:rsid w:val="008F0571"/>
    <w:rsid w:val="00900B35"/>
    <w:rsid w:val="00901494"/>
    <w:rsid w:val="00912808"/>
    <w:rsid w:val="00941766"/>
    <w:rsid w:val="00942453"/>
    <w:rsid w:val="00945A77"/>
    <w:rsid w:val="009B253A"/>
    <w:rsid w:val="009B2A02"/>
    <w:rsid w:val="009C231E"/>
    <w:rsid w:val="009D5F86"/>
    <w:rsid w:val="009E6DB3"/>
    <w:rsid w:val="009F2C13"/>
    <w:rsid w:val="00A04F06"/>
    <w:rsid w:val="00A06BC3"/>
    <w:rsid w:val="00A25260"/>
    <w:rsid w:val="00A737B4"/>
    <w:rsid w:val="00AA3F93"/>
    <w:rsid w:val="00AD1628"/>
    <w:rsid w:val="00AE2527"/>
    <w:rsid w:val="00AF67C2"/>
    <w:rsid w:val="00B02BC6"/>
    <w:rsid w:val="00B07A21"/>
    <w:rsid w:val="00B147B9"/>
    <w:rsid w:val="00B46201"/>
    <w:rsid w:val="00B66FD6"/>
    <w:rsid w:val="00B71F86"/>
    <w:rsid w:val="00B7279E"/>
    <w:rsid w:val="00B745E7"/>
    <w:rsid w:val="00B74B41"/>
    <w:rsid w:val="00B80FD9"/>
    <w:rsid w:val="00B97695"/>
    <w:rsid w:val="00BA5144"/>
    <w:rsid w:val="00BB457B"/>
    <w:rsid w:val="00BB7F86"/>
    <w:rsid w:val="00BD5C89"/>
    <w:rsid w:val="00C25979"/>
    <w:rsid w:val="00C325AE"/>
    <w:rsid w:val="00C85F65"/>
    <w:rsid w:val="00CF3B26"/>
    <w:rsid w:val="00D25C26"/>
    <w:rsid w:val="00D31E43"/>
    <w:rsid w:val="00D34F0E"/>
    <w:rsid w:val="00D407E8"/>
    <w:rsid w:val="00D66A48"/>
    <w:rsid w:val="00D677AF"/>
    <w:rsid w:val="00D81F89"/>
    <w:rsid w:val="00D83AD4"/>
    <w:rsid w:val="00DB029C"/>
    <w:rsid w:val="00DC0C2B"/>
    <w:rsid w:val="00DC3FC7"/>
    <w:rsid w:val="00DF7E0E"/>
    <w:rsid w:val="00E0776C"/>
    <w:rsid w:val="00E320F3"/>
    <w:rsid w:val="00E3473D"/>
    <w:rsid w:val="00EA3E8B"/>
    <w:rsid w:val="00EA5953"/>
    <w:rsid w:val="00F260B8"/>
    <w:rsid w:val="00F634C2"/>
    <w:rsid w:val="00F7349C"/>
    <w:rsid w:val="00F85596"/>
    <w:rsid w:val="00FE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27010C27-D041-4E05-B119-582D0E9AD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vent-city@mail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0IBAAv5HJME3ZcmAYD/MCpIBF893N8tPONQVamU3CUU=</DigestValue>
    </Reference>
    <Reference Type="http://www.w3.org/2000/09/xmldsig#Object" URI="#idOfficeObject">
      <DigestMethod Algorithm="http://www.w3.org/2001/04/xmlenc#sha256"/>
      <DigestValue>VqXY8dnM/j0CN3Cg4HKLem0WzXGOxN4/DzZuvcNfpOE=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KYOnJymcRUuQFNj16ceTp9YzrAAt1ABYNtlWTMGl85M=</DigestValue>
    </Reference>
    <Reference Type="http://www.w3.org/2000/09/xmldsig#Object" URI="#idValidSigLnImg">
      <DigestMethod Algorithm="http://www.w3.org/2001/04/xmlenc#sha256"/>
      <DigestValue>LMCHlOwdGi3oKV41duLHzkSkk0GUkG0iCgK/COLfGAE=</DigestValue>
    </Reference>
    <Reference Type="http://www.w3.org/2000/09/xmldsig#Object" URI="#idInvalidSigLnImg">
      <DigestMethod Algorithm="http://www.w3.org/2001/04/xmlenc#sha256"/>
      <DigestValue>baI12zGYk9q07ACIOlomp0KvTLf5lH4x3+TBhIZVUhc=</DigestValue>
    </Reference>
  </SignedInfo>
  <SignatureValue>eenBtle1UuBzsAXspn1gx+9+9rCztNd7DZQ6QenIsWsiE75ejrV9d4SkuyTlrkDpNSFuK2ahLL4e
D4GX4cglFU5OFpxLykP9gGPfvUawAB3pw/FmZq9tQKUdwbVdzAUZx0PCWc7V2381O/vu06siagOO
u4RkpP57DOP+eo/MgakKmORVANWC95gZ1fxezMH6Ow8n/qoXaqbw4bvnkHbL2jEN4ieAPwbOsMGm
ggv+556oqjXf+fzYoVKakDHxeCHHN4QlHHhRtVakMQI8ljvPRY2A1RO6IP7tzlLfwZBWTWaYAm5x
1s1EH3ib83wrHYlPD1G9XcwvQB5j9hsPzkMmoQ==</SignatureValue>
  <KeyInfo>
    <X509Data>
      <X509Certificate>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AfVWtnotZlgJSJFTqSzIQIqGE1YdzKmHj2fWvh4XlMg=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ILsOydlZr/CHLDZr9Vr5v7QlRsNLPvc0+HndAQIDDkY=</DigestValue>
      </Reference>
      <Reference URI="/word/endnotes.xml?ContentType=application/vnd.openxmlformats-officedocument.wordprocessingml.endnotes+xml">
        <DigestMethod Algorithm="http://www.w3.org/2001/04/xmlenc#sha256"/>
        <DigestValue>5b7VKWtVSLQ/wbJOahLutX1INBKtJGN9kBpilKsSPEM=</DigestValue>
      </Reference>
      <Reference URI="/word/fontTable.xml?ContentType=application/vnd.openxmlformats-officedocument.wordprocessingml.fontTable+xml">
        <DigestMethod Algorithm="http://www.w3.org/2001/04/xmlenc#sha256"/>
        <DigestValue>JzRIav3lj6XObz6CF1BOBbKK6slV55owz2G8zOL42H8=</DigestValue>
      </Reference>
      <Reference URI="/word/footer1.xml?ContentType=application/vnd.openxmlformats-officedocument.wordprocessingml.footer+xml">
        <DigestMethod Algorithm="http://www.w3.org/2001/04/xmlenc#sha256"/>
        <DigestValue>x+ODiPoIiSO77PUUqJotIq/vOfHnUvPihF3FpVZRJcE=</DigestValue>
      </Reference>
      <Reference URI="/word/footer2.xml?ContentType=application/vnd.openxmlformats-officedocument.wordprocessingml.footer+xml">
        <DigestMethod Algorithm="http://www.w3.org/2001/04/xmlenc#sha256"/>
        <DigestValue>wzOy2umpO7/yaOwcYpsODu/TdbJeL9HAY16hegjDGCw=</DigestValue>
      </Reference>
      <Reference URI="/word/footnotes.xml?ContentType=application/vnd.openxmlformats-officedocument.wordprocessingml.footnotes+xml">
        <DigestMethod Algorithm="http://www.w3.org/2001/04/xmlenc#sha256"/>
        <DigestValue>1eTWOz+6k1sYyE0lRgsakQIQbQChBcAG5d5rTcjcr6k=</DigestValue>
      </Reference>
      <Reference URI="/word/header1.xml?ContentType=application/vnd.openxmlformats-officedocument.wordprocessingml.header+xml">
        <DigestMethod Algorithm="http://www.w3.org/2001/04/xmlenc#sha256"/>
        <DigestValue>fKmmwrqrAxVKS22A2NwD8axwKMyxU1jzfDJh6t64hDg=</DigestValue>
      </Reference>
      <Reference URI="/word/media/image1.emf?ContentType=image/x-emf">
        <DigestMethod Algorithm="http://www.w3.org/2001/04/xmlenc#sha256"/>
        <DigestValue>s63TTaHF/5ja3+OoSIsqItJgzMQMMwUsBCpsMC8U+KE=</DigestValue>
      </Reference>
      <Reference URI="/word/media/image2.jpeg?ContentType=image/jpeg">
        <DigestMethod Algorithm="http://www.w3.org/2001/04/xmlenc#sha256"/>
        <DigestValue>kCtruBuyN3rek9MdcJ9ncYD+no+dPVpYzxpvlR96jbA=</DigestValue>
      </Reference>
      <Reference URI="/word/media/image3.png?ContentType=image/png">
        <DigestMethod Algorithm="http://www.w3.org/2001/04/xmlenc#sha256"/>
        <DigestValue>ORdXBBRtjj2/Hh9TVQqReJeFZIaf6TDDN2TkntPs2rI=</DigestValue>
      </Reference>
      <Reference URI="/word/settings.xml?ContentType=application/vnd.openxmlformats-officedocument.wordprocessingml.settings+xml">
        <DigestMethod Algorithm="http://www.w3.org/2001/04/xmlenc#sha256"/>
        <DigestValue>mCVxMLVAa/FZz2yyiSWaBYyn83bPvbMuQ9ZQ4jR0JNQ=</DigestValue>
      </Reference>
      <Reference URI="/word/styles.xml?ContentType=application/vnd.openxmlformats-officedocument.wordprocessingml.styles+xml">
        <DigestMethod Algorithm="http://www.w3.org/2001/04/xmlenc#sha256"/>
        <DigestValue>z7zZHNjjUTXZveT+97RxOyck601/PNtXMpSDojo0alc=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RCz8CRN0RITYHz5KK4twAUC5Q2xsPdyL3nVGopvCVwA=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2021-01-21T12:19:36Z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{9087F46D-DD18-4485-BC0C-58E0876B51B5}</SetupID>
          <SignatureText/>
          <SignatureImage>AQAAAGwAAAAAAAAAAAAAAHoAAAAXAAAAAAAAAAAAAAC8DAAAewIAACBFTUYAAAEA4EcAAAwAAAABAAAAAAAAAAAAAAAAAAAAgAcAADgEAAD9AQAAHgEAAAAAAAAAAAAAAAAAAEjEBwAwXQQARgAAACwAAAAgAAAARU1GKwFAAQAcAAAAEAAAAAIQwNsBAAAAYAAAAGAAAABGAAAABA8AAPgOAABFTUYrIkAEAAwAAAAAAAAAHkAJAAwAAAAAAAAAJEABAAwAAAAAAAAAMEACABAAAAAEAAAAAACAPyFABwAMAAAAAAAAAAhAAAVQDgAARA4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ԱՐՏԱԿ ՄԱՆԳԱՍԱՐՅԱՆ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2021-01-21T12:19:36Z</xd:SigningTime>
          <xd:SigningCertificate>
            <xd:Cert>
              <xd:CertDigest>
                <DigestMethod Algorithm="http://www.w3.org/2001/04/xmlenc#sha256"/>
                <DigestValue>uK6PdxxXtOh93DKVtdYT1yrIErslJQ3NXLFV4jkPZpo=</DigestValue>
              </xd:CertDigest>
              <xd:IssuerSerial>
                <X509IssuerName>CN=CA of RoA, SERIALNUMBER=1, O=EKENG CJSC, C=AM</X509IssuerName>
                <X509SerialNumber>1755315618445793370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CDGgAAPg0AACBFTUYAAAEA9FEAAMM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tAAAAAoAAABQAAAAjwAAAFwAAAABAAAAVRXUQRPa00EKAAAAUAAAABEAAABMAAAAAAAAAAAAAAAAAAAA//////////9wAAAAMQVQBU8FMQU/BSAARAUxBUYFMwUxBU0FMQVQBUUFMQVGBfY+CQAAAAgAAAAHAAAACQAAAAgAAAADAAAACAAAAAkAAAAIAAAACA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</Object>
  <Object Id="idInvalidSigLnImg">AQAAAGwAAAAAAAAAAAAAAP8AAAB/AAAAAAAAAAAAAACDGgAAPg0AACBFTUYAAAEAoFUAAMk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udR6mJBEY9EYBHUCFABSTGAGokxgBAAAAAGAAAAAAAEYB/v///1a4yA8IuMgPeAAAANAHIgEolBgBAAAiAQAAAABYbWsGAAAiAWMu////////AwBIABSRcAYAAAAA+JBwBhSRcAYZAAAAAAAAAJOS0GQAAAAAWJUYAUk/hXUAABgBAAAAAFU/hXUCAAAA9f///wAAAAAAAAAAAAAAAJABAADLXck69JMYAeGXg3cAACp16JMYAQAAAADwkxgBAAAAAAAAAADGb4R3AAAAAFQG738JAAAACJUYAYgReXcB2AAACJUYAQAAAAAAAAAAAAAAAAAAAAAAAAAAHqYkEWR2AAgAAAAAJQAAAAwAAAABAAAAGAAAAAwAAAD/AAACEgAAAAwAAAABAAAAHgAAABgAAAAiAAAABAAAAHoAAAARAAAAJQAAAAwAAAABAAAAVAAAALQAAAAjAAAABAAAAHgAAAAQAAAAAQAAAFUV1EET2tN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MQBIgGoeYgKEAAAAAAAAACweYgKAABGAZgKIgH/////VKYYAT4fpncHAAAAPh+mdwAAAAAAAAAA6P5GAej+RgHwphgBaKYYAY8uxw8AAEYBAAAAABAAAAB4phgBTS7HDxAAAAA4nnEGhKYYAQwuxw8QAAAAlKYYAcYtxw8AAEYBEAAAAKSmGAERM8wPEAAAADiecQa0phgBm0PMDxAAAAAAAAAAwKYYATiecQbYphgB4ZjWD7B5iAoIAAAAAAAYAQcAAAAAAAAAxm+Ed5uY1g9UBu9/BwAAAPynGAGIEXl3AdgAAPynGAE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0KbIcYAVCJGAEdQIV1AJqiChCHGAEAAAAAAQAAAEIAAAABAAAAAAAAALwAAAAYKd4GAAAAAADT7AYBAAAAAAAAAGDN7AYAAAAAANPsBuOF1g8DAAAA7IXWDwEAAAD4198GaM0HEI5ozg9jLPkY+4fQZDCRUAHAiBgBST+FdQAAGAECAAAAVT+FdbiNGAHg////AAAAAAAAAAAAAAAAkAEAAAAAAAEAAAAAYQByAGkAYQBsAAAAAAAAAAAAAAAAAAAAAAAAAMZvhHcAAAAAVAbvfwYAAABwiBgBiBF5dwHYAABwiBgBAAAAAAAAAAAAAAAAAAAAAAAAAACQ6bQEZHYACAAAAAAlAAAADAAAAAMAAAAYAAAADAAAAAAAAAISAAAADAAAAAEAAAAWAAAADAAAAAgAAABUAAAAVAAAAAoAAAAnAAAAHgAAAEoAAAABAAAAVRXU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I8AAABcAAAAAQAAAFUV1EET2tNBCgAAAFAAAAARAAAATAAAAAAAAAAAAAAAAAAAAP//////////cAAAADEFUAVPBTEFPwUgAEQFMQVGBTMFMQVNBTEFUAVFBTEFRgUAAAkAAAAIAAAABwAAAAkAAAAIAAAAAwAAAAgAAAAJAAAACAAAAAgAAAAJAAAACAAAAAk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2806</CharactersWithSpaces>
  <SharedDoc>false</SharedDoc>
  <HLinks>
    <vt:vector size="6" baseType="variant">
      <vt:variant>
        <vt:i4>4456528</vt:i4>
      </vt:variant>
      <vt:variant>
        <vt:i4>5164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https://mul2-taxservice.gov.am/tasks/933525/oneclick/1 Grutyun Ivent Siti.docx?token=b16f669c8ee71a31bc77e7a33e6d78d8</cp:keywords>
  <cp:lastModifiedBy>Artak Mangasaryan</cp:lastModifiedBy>
  <cp:revision>26</cp:revision>
  <cp:lastPrinted>2019-05-27T10:50:00Z</cp:lastPrinted>
  <dcterms:created xsi:type="dcterms:W3CDTF">2019-06-24T06:12:00Z</dcterms:created>
  <dcterms:modified xsi:type="dcterms:W3CDTF">2021-01-21T12:19:00Z</dcterms:modified>
</cp:coreProperties>
</file>